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7910F" w14:textId="087AEBC9" w:rsidR="00F44CC3" w:rsidRDefault="004F7C6B">
      <w:pPr>
        <w:spacing w:before="37" w:line="219" w:lineRule="exact"/>
        <w:ind w:left="46"/>
        <w:rPr>
          <w:sz w:val="18"/>
        </w:rPr>
      </w:pPr>
      <w:r>
        <w:rPr>
          <w:sz w:val="18"/>
        </w:rPr>
        <w:t xml:space="preserve">         Form</w:t>
      </w:r>
      <w:r>
        <w:rPr>
          <w:spacing w:val="-6"/>
          <w:sz w:val="18"/>
        </w:rPr>
        <w:t xml:space="preserve"> </w:t>
      </w:r>
      <w:r>
        <w:rPr>
          <w:sz w:val="18"/>
        </w:rPr>
        <w:t>7-</w:t>
      </w:r>
      <w:r>
        <w:rPr>
          <w:spacing w:val="-5"/>
          <w:sz w:val="18"/>
        </w:rPr>
        <w:t>43</w:t>
      </w:r>
    </w:p>
    <w:p w14:paraId="1244F545" w14:textId="59BADD9A" w:rsidR="00F44CC3" w:rsidRDefault="004F7C6B">
      <w:pPr>
        <w:spacing w:line="219" w:lineRule="exact"/>
        <w:ind w:left="46"/>
        <w:rPr>
          <w:spacing w:val="-2"/>
          <w:sz w:val="18"/>
        </w:rPr>
      </w:pPr>
      <w:r>
        <w:rPr>
          <w:sz w:val="18"/>
        </w:rPr>
        <w:t xml:space="preserve">         Prescribed</w:t>
      </w:r>
      <w:r>
        <w:rPr>
          <w:spacing w:val="-6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Secretary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State</w:t>
      </w:r>
    </w:p>
    <w:p w14:paraId="4F9AE8E3" w14:textId="1B0230DA" w:rsidR="004F7C6B" w:rsidRDefault="004F7C6B">
      <w:pPr>
        <w:spacing w:line="219" w:lineRule="exact"/>
        <w:ind w:left="46"/>
        <w:rPr>
          <w:sz w:val="18"/>
        </w:rPr>
      </w:pPr>
      <w:r>
        <w:rPr>
          <w:spacing w:val="-2"/>
          <w:sz w:val="18"/>
        </w:rPr>
        <w:t xml:space="preserve">         </w:t>
      </w:r>
      <w:r w:rsidRPr="004F7C6B">
        <w:rPr>
          <w:spacing w:val="-2"/>
          <w:sz w:val="18"/>
        </w:rPr>
        <w:t>Sections 61.003 ,64.009, 104.004, Texas Election Code 09/2025</w:t>
      </w:r>
    </w:p>
    <w:p w14:paraId="6DE9F829" w14:textId="77777777" w:rsidR="00F44CC3" w:rsidRDefault="00000000">
      <w:pPr>
        <w:pStyle w:val="Heading1"/>
        <w:spacing w:before="292"/>
        <w:ind w:left="45"/>
      </w:pPr>
      <w:r>
        <w:t>CURBSIDE</w:t>
      </w:r>
      <w:r>
        <w:rPr>
          <w:spacing w:val="-8"/>
        </w:rPr>
        <w:t xml:space="preserve"> </w:t>
      </w:r>
      <w:r>
        <w:t>VOTING</w:t>
      </w:r>
      <w:r>
        <w:rPr>
          <w:spacing w:val="-6"/>
        </w:rPr>
        <w:t xml:space="preserve"> </w:t>
      </w:r>
      <w:r>
        <w:rPr>
          <w:spacing w:val="-2"/>
        </w:rPr>
        <w:t>SPACE</w:t>
      </w:r>
    </w:p>
    <w:p w14:paraId="43E22E1C" w14:textId="77777777" w:rsidR="00F44CC3" w:rsidRDefault="00000000">
      <w:pPr>
        <w:spacing w:line="781" w:lineRule="exact"/>
        <w:ind w:left="49" w:right="69"/>
        <w:jc w:val="center"/>
        <w:rPr>
          <w:b/>
          <w:sz w:val="64"/>
        </w:rPr>
      </w:pPr>
      <w:r>
        <w:rPr>
          <w:b/>
          <w:sz w:val="64"/>
        </w:rPr>
        <w:t>Espacio</w:t>
      </w:r>
      <w:r>
        <w:rPr>
          <w:b/>
          <w:spacing w:val="-3"/>
          <w:sz w:val="64"/>
        </w:rPr>
        <w:t xml:space="preserve"> </w:t>
      </w:r>
      <w:r>
        <w:rPr>
          <w:b/>
          <w:sz w:val="64"/>
        </w:rPr>
        <w:t>Para</w:t>
      </w:r>
      <w:r>
        <w:rPr>
          <w:b/>
          <w:spacing w:val="-1"/>
          <w:sz w:val="64"/>
        </w:rPr>
        <w:t xml:space="preserve"> </w:t>
      </w:r>
      <w:proofErr w:type="spellStart"/>
      <w:r>
        <w:rPr>
          <w:b/>
          <w:sz w:val="64"/>
        </w:rPr>
        <w:t>Votación</w:t>
      </w:r>
      <w:proofErr w:type="spellEnd"/>
      <w:r>
        <w:rPr>
          <w:b/>
          <w:spacing w:val="-2"/>
          <w:sz w:val="64"/>
        </w:rPr>
        <w:t xml:space="preserve"> </w:t>
      </w:r>
      <w:proofErr w:type="spellStart"/>
      <w:r>
        <w:rPr>
          <w:b/>
          <w:sz w:val="64"/>
        </w:rPr>
        <w:t>en</w:t>
      </w:r>
      <w:proofErr w:type="spellEnd"/>
      <w:r>
        <w:rPr>
          <w:b/>
          <w:spacing w:val="-2"/>
          <w:sz w:val="64"/>
        </w:rPr>
        <w:t xml:space="preserve"> </w:t>
      </w:r>
      <w:r>
        <w:rPr>
          <w:b/>
          <w:sz w:val="64"/>
        </w:rPr>
        <w:t>la</w:t>
      </w:r>
      <w:r>
        <w:rPr>
          <w:b/>
          <w:spacing w:val="-1"/>
          <w:sz w:val="64"/>
        </w:rPr>
        <w:t xml:space="preserve"> </w:t>
      </w:r>
      <w:proofErr w:type="spellStart"/>
      <w:r>
        <w:rPr>
          <w:b/>
          <w:spacing w:val="-2"/>
          <w:sz w:val="64"/>
        </w:rPr>
        <w:t>Acera</w:t>
      </w:r>
      <w:proofErr w:type="spellEnd"/>
    </w:p>
    <w:p w14:paraId="1539203E" w14:textId="16B69AEC" w:rsidR="00F44CC3" w:rsidRPr="00365E42" w:rsidRDefault="00000000" w:rsidP="00365E42">
      <w:pPr>
        <w:pStyle w:val="BodyText"/>
        <w:spacing w:before="496"/>
        <w:ind w:left="49"/>
        <w:rPr>
          <w:sz w:val="44"/>
          <w:szCs w:val="44"/>
        </w:rPr>
      </w:pPr>
      <w:r w:rsidRPr="00365E42">
        <w:rPr>
          <w:b/>
          <w:sz w:val="44"/>
          <w:szCs w:val="44"/>
        </w:rPr>
        <w:t>ONLY</w:t>
      </w:r>
      <w:r w:rsidRPr="00365E42">
        <w:rPr>
          <w:b/>
          <w:spacing w:val="-6"/>
          <w:sz w:val="44"/>
          <w:szCs w:val="44"/>
        </w:rPr>
        <w:t xml:space="preserve"> </w:t>
      </w:r>
      <w:r w:rsidRPr="00365E42">
        <w:rPr>
          <w:sz w:val="44"/>
          <w:szCs w:val="44"/>
        </w:rPr>
        <w:t>available</w:t>
      </w:r>
      <w:r w:rsidRPr="00365E42">
        <w:rPr>
          <w:spacing w:val="-6"/>
          <w:sz w:val="44"/>
          <w:szCs w:val="44"/>
        </w:rPr>
        <w:t xml:space="preserve"> </w:t>
      </w:r>
      <w:r w:rsidRPr="00365E42">
        <w:rPr>
          <w:sz w:val="44"/>
          <w:szCs w:val="44"/>
        </w:rPr>
        <w:t>for</w:t>
      </w:r>
      <w:r w:rsidRPr="00365E42">
        <w:rPr>
          <w:spacing w:val="-9"/>
          <w:sz w:val="44"/>
          <w:szCs w:val="44"/>
        </w:rPr>
        <w:t xml:space="preserve"> </w:t>
      </w:r>
      <w:r w:rsidRPr="00365E42">
        <w:rPr>
          <w:sz w:val="44"/>
          <w:szCs w:val="44"/>
        </w:rPr>
        <w:t>voters</w:t>
      </w:r>
      <w:r w:rsidRPr="00365E42">
        <w:rPr>
          <w:spacing w:val="-6"/>
          <w:sz w:val="44"/>
          <w:szCs w:val="44"/>
        </w:rPr>
        <w:t xml:space="preserve"> </w:t>
      </w:r>
      <w:r w:rsidRPr="00365E42">
        <w:rPr>
          <w:sz w:val="44"/>
          <w:szCs w:val="44"/>
        </w:rPr>
        <w:t>who</w:t>
      </w:r>
      <w:r w:rsidRPr="00365E42">
        <w:rPr>
          <w:spacing w:val="-6"/>
          <w:sz w:val="44"/>
          <w:szCs w:val="44"/>
        </w:rPr>
        <w:t xml:space="preserve"> </w:t>
      </w:r>
      <w:r w:rsidRPr="00365E42">
        <w:rPr>
          <w:sz w:val="44"/>
          <w:szCs w:val="44"/>
        </w:rPr>
        <w:t>are</w:t>
      </w:r>
      <w:r w:rsidRPr="00365E42">
        <w:rPr>
          <w:spacing w:val="-6"/>
          <w:sz w:val="44"/>
          <w:szCs w:val="44"/>
        </w:rPr>
        <w:t xml:space="preserve"> </w:t>
      </w:r>
      <w:r w:rsidRPr="00365E42">
        <w:rPr>
          <w:sz w:val="44"/>
          <w:szCs w:val="44"/>
        </w:rPr>
        <w:t>physically</w:t>
      </w:r>
      <w:r w:rsidRPr="00365E42">
        <w:rPr>
          <w:spacing w:val="-7"/>
          <w:sz w:val="44"/>
          <w:szCs w:val="44"/>
        </w:rPr>
        <w:t xml:space="preserve"> </w:t>
      </w:r>
      <w:r w:rsidRPr="00365E42">
        <w:rPr>
          <w:sz w:val="44"/>
          <w:szCs w:val="44"/>
        </w:rPr>
        <w:t>unable</w:t>
      </w:r>
      <w:r w:rsidRPr="00365E42">
        <w:rPr>
          <w:spacing w:val="-7"/>
          <w:sz w:val="44"/>
          <w:szCs w:val="44"/>
        </w:rPr>
        <w:t xml:space="preserve"> </w:t>
      </w:r>
      <w:r w:rsidRPr="00365E42">
        <w:rPr>
          <w:sz w:val="44"/>
          <w:szCs w:val="44"/>
        </w:rPr>
        <w:t>to</w:t>
      </w:r>
      <w:r w:rsidRPr="00365E42">
        <w:rPr>
          <w:spacing w:val="-6"/>
          <w:sz w:val="44"/>
          <w:szCs w:val="44"/>
        </w:rPr>
        <w:t xml:space="preserve"> </w:t>
      </w:r>
      <w:r w:rsidRPr="00365E42">
        <w:rPr>
          <w:sz w:val="44"/>
          <w:szCs w:val="44"/>
        </w:rPr>
        <w:t>enter</w:t>
      </w:r>
      <w:r w:rsidRPr="00365E42">
        <w:rPr>
          <w:spacing w:val="-7"/>
          <w:sz w:val="44"/>
          <w:szCs w:val="44"/>
        </w:rPr>
        <w:t xml:space="preserve"> </w:t>
      </w:r>
      <w:r w:rsidRPr="00365E42">
        <w:rPr>
          <w:sz w:val="44"/>
          <w:szCs w:val="44"/>
        </w:rPr>
        <w:t>the</w:t>
      </w:r>
      <w:r w:rsidRPr="00365E42">
        <w:rPr>
          <w:spacing w:val="-7"/>
          <w:sz w:val="44"/>
          <w:szCs w:val="44"/>
        </w:rPr>
        <w:t xml:space="preserve"> </w:t>
      </w:r>
      <w:r w:rsidRPr="00365E42">
        <w:rPr>
          <w:sz w:val="44"/>
          <w:szCs w:val="44"/>
        </w:rPr>
        <w:t>polling</w:t>
      </w:r>
      <w:r w:rsidRPr="00365E42">
        <w:rPr>
          <w:spacing w:val="-6"/>
          <w:sz w:val="44"/>
          <w:szCs w:val="44"/>
        </w:rPr>
        <w:t xml:space="preserve"> </w:t>
      </w:r>
      <w:r w:rsidRPr="00365E42">
        <w:rPr>
          <w:sz w:val="44"/>
          <w:szCs w:val="44"/>
        </w:rPr>
        <w:t xml:space="preserve">place without personal assistance or likelihood of injuring the voter’s </w:t>
      </w:r>
      <w:r w:rsidR="00365E42" w:rsidRPr="00365E42">
        <w:rPr>
          <w:sz w:val="44"/>
          <w:szCs w:val="44"/>
        </w:rPr>
        <w:t xml:space="preserve">health. </w:t>
      </w:r>
      <w:r w:rsidRPr="00365E42">
        <w:rPr>
          <w:sz w:val="44"/>
          <w:szCs w:val="44"/>
        </w:rPr>
        <w:t>Electioneering</w:t>
      </w:r>
      <w:r w:rsidRPr="00365E42">
        <w:rPr>
          <w:spacing w:val="-6"/>
          <w:sz w:val="44"/>
          <w:szCs w:val="44"/>
        </w:rPr>
        <w:t xml:space="preserve"> </w:t>
      </w:r>
      <w:r w:rsidRPr="00365E42">
        <w:rPr>
          <w:sz w:val="44"/>
          <w:szCs w:val="44"/>
        </w:rPr>
        <w:t>or</w:t>
      </w:r>
      <w:r w:rsidRPr="00365E42">
        <w:rPr>
          <w:spacing w:val="-5"/>
          <w:sz w:val="44"/>
          <w:szCs w:val="44"/>
        </w:rPr>
        <w:t xml:space="preserve"> </w:t>
      </w:r>
      <w:r w:rsidRPr="00365E42">
        <w:rPr>
          <w:sz w:val="44"/>
          <w:szCs w:val="44"/>
        </w:rPr>
        <w:t>loitering</w:t>
      </w:r>
      <w:r w:rsidRPr="00365E42">
        <w:rPr>
          <w:spacing w:val="-3"/>
          <w:sz w:val="44"/>
          <w:szCs w:val="44"/>
        </w:rPr>
        <w:t xml:space="preserve"> </w:t>
      </w:r>
      <w:r w:rsidRPr="00365E42">
        <w:rPr>
          <w:sz w:val="44"/>
          <w:szCs w:val="44"/>
        </w:rPr>
        <w:t>is</w:t>
      </w:r>
      <w:r w:rsidRPr="00365E42">
        <w:rPr>
          <w:spacing w:val="-6"/>
          <w:sz w:val="44"/>
          <w:szCs w:val="44"/>
        </w:rPr>
        <w:t xml:space="preserve"> </w:t>
      </w:r>
      <w:r w:rsidRPr="00365E42">
        <w:rPr>
          <w:sz w:val="44"/>
          <w:szCs w:val="44"/>
        </w:rPr>
        <w:t>prohibited</w:t>
      </w:r>
      <w:r w:rsidRPr="00365E42">
        <w:rPr>
          <w:spacing w:val="-4"/>
          <w:sz w:val="44"/>
          <w:szCs w:val="44"/>
        </w:rPr>
        <w:t xml:space="preserve"> </w:t>
      </w:r>
      <w:r w:rsidRPr="00365E42">
        <w:rPr>
          <w:sz w:val="44"/>
          <w:szCs w:val="44"/>
        </w:rPr>
        <w:t>within</w:t>
      </w:r>
      <w:r w:rsidRPr="00365E42">
        <w:rPr>
          <w:spacing w:val="-1"/>
          <w:sz w:val="44"/>
          <w:szCs w:val="44"/>
        </w:rPr>
        <w:t xml:space="preserve"> </w:t>
      </w:r>
      <w:r w:rsidRPr="00365E42">
        <w:rPr>
          <w:sz w:val="44"/>
          <w:szCs w:val="44"/>
        </w:rPr>
        <w:t>20</w:t>
      </w:r>
      <w:r w:rsidRPr="00365E42">
        <w:rPr>
          <w:spacing w:val="-5"/>
          <w:sz w:val="44"/>
          <w:szCs w:val="44"/>
        </w:rPr>
        <w:t xml:space="preserve"> </w:t>
      </w:r>
      <w:r w:rsidRPr="00365E42">
        <w:rPr>
          <w:sz w:val="44"/>
          <w:szCs w:val="44"/>
        </w:rPr>
        <w:t>feet</w:t>
      </w:r>
      <w:r w:rsidRPr="00365E42">
        <w:rPr>
          <w:spacing w:val="-5"/>
          <w:sz w:val="44"/>
          <w:szCs w:val="44"/>
        </w:rPr>
        <w:t xml:space="preserve"> </w:t>
      </w:r>
      <w:r w:rsidRPr="00365E42">
        <w:rPr>
          <w:sz w:val="44"/>
          <w:szCs w:val="44"/>
        </w:rPr>
        <w:t>of</w:t>
      </w:r>
      <w:r w:rsidRPr="00365E42">
        <w:rPr>
          <w:spacing w:val="-4"/>
          <w:sz w:val="44"/>
          <w:szCs w:val="44"/>
        </w:rPr>
        <w:t xml:space="preserve"> </w:t>
      </w:r>
      <w:r w:rsidRPr="00365E42">
        <w:rPr>
          <w:sz w:val="44"/>
          <w:szCs w:val="44"/>
        </w:rPr>
        <w:t>this</w:t>
      </w:r>
      <w:r w:rsidRPr="00365E42">
        <w:rPr>
          <w:spacing w:val="-4"/>
          <w:sz w:val="44"/>
          <w:szCs w:val="44"/>
        </w:rPr>
        <w:t xml:space="preserve"> </w:t>
      </w:r>
      <w:r w:rsidRPr="00365E42">
        <w:rPr>
          <w:sz w:val="44"/>
          <w:szCs w:val="44"/>
        </w:rPr>
        <w:t>curbside</w:t>
      </w:r>
      <w:r w:rsidRPr="00365E42">
        <w:rPr>
          <w:spacing w:val="-5"/>
          <w:sz w:val="44"/>
          <w:szCs w:val="44"/>
        </w:rPr>
        <w:t xml:space="preserve"> </w:t>
      </w:r>
      <w:r w:rsidRPr="00365E42">
        <w:rPr>
          <w:sz w:val="44"/>
          <w:szCs w:val="44"/>
        </w:rPr>
        <w:t>voting space. An electioneering or loitering violation is a Class C Misdemeanor.</w:t>
      </w:r>
    </w:p>
    <w:p w14:paraId="6FE14D82" w14:textId="21868A51" w:rsidR="00F44CC3" w:rsidRPr="00365E42" w:rsidRDefault="00000000" w:rsidP="00365E42">
      <w:pPr>
        <w:pStyle w:val="BodyText"/>
        <w:ind w:left="18" w:right="87"/>
        <w:rPr>
          <w:sz w:val="44"/>
          <w:szCs w:val="44"/>
        </w:rPr>
      </w:pPr>
      <w:r w:rsidRPr="00365E42">
        <w:rPr>
          <w:b/>
          <w:sz w:val="44"/>
          <w:szCs w:val="44"/>
        </w:rPr>
        <w:t>SOLO</w:t>
      </w:r>
      <w:r w:rsidRPr="00365E42">
        <w:rPr>
          <w:b/>
          <w:spacing w:val="-4"/>
          <w:sz w:val="44"/>
          <w:szCs w:val="44"/>
        </w:rPr>
        <w:t xml:space="preserve"> </w:t>
      </w:r>
      <w:r w:rsidRPr="00365E42">
        <w:rPr>
          <w:sz w:val="44"/>
          <w:szCs w:val="44"/>
        </w:rPr>
        <w:t>disponible</w:t>
      </w:r>
      <w:r w:rsidRPr="00365E42">
        <w:rPr>
          <w:spacing w:val="-4"/>
          <w:sz w:val="44"/>
          <w:szCs w:val="44"/>
        </w:rPr>
        <w:t xml:space="preserve"> </w:t>
      </w:r>
      <w:r w:rsidRPr="00365E42">
        <w:rPr>
          <w:sz w:val="44"/>
          <w:szCs w:val="44"/>
        </w:rPr>
        <w:t>para</w:t>
      </w:r>
      <w:r w:rsidRPr="00365E42">
        <w:rPr>
          <w:spacing w:val="-5"/>
          <w:sz w:val="44"/>
          <w:szCs w:val="44"/>
        </w:rPr>
        <w:t xml:space="preserve"> </w:t>
      </w:r>
      <w:proofErr w:type="spellStart"/>
      <w:r w:rsidRPr="00365E42">
        <w:rPr>
          <w:sz w:val="44"/>
          <w:szCs w:val="44"/>
        </w:rPr>
        <w:t>votantes</w:t>
      </w:r>
      <w:proofErr w:type="spellEnd"/>
      <w:r w:rsidRPr="00365E42">
        <w:rPr>
          <w:spacing w:val="-5"/>
          <w:sz w:val="44"/>
          <w:szCs w:val="44"/>
        </w:rPr>
        <w:t xml:space="preserve"> </w:t>
      </w:r>
      <w:r w:rsidRPr="00365E42">
        <w:rPr>
          <w:sz w:val="44"/>
          <w:szCs w:val="44"/>
        </w:rPr>
        <w:t>que</w:t>
      </w:r>
      <w:r w:rsidRPr="00365E42">
        <w:rPr>
          <w:spacing w:val="-5"/>
          <w:sz w:val="44"/>
          <w:szCs w:val="44"/>
        </w:rPr>
        <w:t xml:space="preserve"> </w:t>
      </w:r>
      <w:r w:rsidRPr="00365E42">
        <w:rPr>
          <w:sz w:val="44"/>
          <w:szCs w:val="44"/>
        </w:rPr>
        <w:t>no</w:t>
      </w:r>
      <w:r w:rsidRPr="00365E42">
        <w:rPr>
          <w:spacing w:val="-4"/>
          <w:sz w:val="44"/>
          <w:szCs w:val="44"/>
        </w:rPr>
        <w:t xml:space="preserve"> </w:t>
      </w:r>
      <w:proofErr w:type="spellStart"/>
      <w:r w:rsidRPr="00365E42">
        <w:rPr>
          <w:sz w:val="44"/>
          <w:szCs w:val="44"/>
        </w:rPr>
        <w:t>pueden</w:t>
      </w:r>
      <w:proofErr w:type="spellEnd"/>
      <w:r w:rsidRPr="00365E42">
        <w:rPr>
          <w:spacing w:val="-4"/>
          <w:sz w:val="44"/>
          <w:szCs w:val="44"/>
        </w:rPr>
        <w:t xml:space="preserve"> </w:t>
      </w:r>
      <w:proofErr w:type="spellStart"/>
      <w:r w:rsidRPr="00365E42">
        <w:rPr>
          <w:sz w:val="44"/>
          <w:szCs w:val="44"/>
        </w:rPr>
        <w:t>físicamente</w:t>
      </w:r>
      <w:proofErr w:type="spellEnd"/>
      <w:r w:rsidRPr="00365E42">
        <w:rPr>
          <w:spacing w:val="-6"/>
          <w:sz w:val="44"/>
          <w:szCs w:val="44"/>
        </w:rPr>
        <w:t xml:space="preserve"> </w:t>
      </w:r>
      <w:proofErr w:type="spellStart"/>
      <w:r w:rsidRPr="00365E42">
        <w:rPr>
          <w:sz w:val="44"/>
          <w:szCs w:val="44"/>
        </w:rPr>
        <w:t>entrar</w:t>
      </w:r>
      <w:proofErr w:type="spellEnd"/>
      <w:r w:rsidRPr="00365E42">
        <w:rPr>
          <w:spacing w:val="-6"/>
          <w:sz w:val="44"/>
          <w:szCs w:val="44"/>
        </w:rPr>
        <w:t xml:space="preserve"> </w:t>
      </w:r>
      <w:r w:rsidRPr="00365E42">
        <w:rPr>
          <w:sz w:val="44"/>
          <w:szCs w:val="44"/>
        </w:rPr>
        <w:t>al</w:t>
      </w:r>
      <w:r w:rsidRPr="00365E42">
        <w:rPr>
          <w:spacing w:val="-4"/>
          <w:sz w:val="44"/>
          <w:szCs w:val="44"/>
        </w:rPr>
        <w:t xml:space="preserve"> </w:t>
      </w:r>
      <w:proofErr w:type="spellStart"/>
      <w:r w:rsidRPr="00365E42">
        <w:rPr>
          <w:sz w:val="44"/>
          <w:szCs w:val="44"/>
        </w:rPr>
        <w:t>lugar</w:t>
      </w:r>
      <w:proofErr w:type="spellEnd"/>
      <w:r w:rsidRPr="00365E42">
        <w:rPr>
          <w:spacing w:val="-5"/>
          <w:sz w:val="44"/>
          <w:szCs w:val="44"/>
        </w:rPr>
        <w:t xml:space="preserve"> </w:t>
      </w:r>
      <w:r w:rsidRPr="00365E42">
        <w:rPr>
          <w:sz w:val="44"/>
          <w:szCs w:val="44"/>
        </w:rPr>
        <w:t xml:space="preserve">de </w:t>
      </w:r>
      <w:proofErr w:type="spellStart"/>
      <w:r w:rsidRPr="00365E42">
        <w:rPr>
          <w:sz w:val="44"/>
          <w:szCs w:val="44"/>
        </w:rPr>
        <w:t>votación</w:t>
      </w:r>
      <w:proofErr w:type="spellEnd"/>
      <w:r w:rsidRPr="00365E42">
        <w:rPr>
          <w:sz w:val="44"/>
          <w:szCs w:val="44"/>
        </w:rPr>
        <w:t xml:space="preserve"> sin </w:t>
      </w:r>
      <w:proofErr w:type="spellStart"/>
      <w:r w:rsidRPr="00365E42">
        <w:rPr>
          <w:sz w:val="44"/>
          <w:szCs w:val="44"/>
        </w:rPr>
        <w:t>asistencia</w:t>
      </w:r>
      <w:proofErr w:type="spellEnd"/>
      <w:r w:rsidRPr="00365E42">
        <w:rPr>
          <w:sz w:val="44"/>
          <w:szCs w:val="44"/>
        </w:rPr>
        <w:t xml:space="preserve"> personal o </w:t>
      </w:r>
      <w:proofErr w:type="spellStart"/>
      <w:r w:rsidRPr="00365E42">
        <w:rPr>
          <w:sz w:val="44"/>
          <w:szCs w:val="44"/>
        </w:rPr>
        <w:t>probabilidad</w:t>
      </w:r>
      <w:proofErr w:type="spellEnd"/>
      <w:r w:rsidRPr="00365E42">
        <w:rPr>
          <w:sz w:val="44"/>
          <w:szCs w:val="44"/>
        </w:rPr>
        <w:t xml:space="preserve"> de </w:t>
      </w:r>
      <w:proofErr w:type="spellStart"/>
      <w:r w:rsidRPr="00365E42">
        <w:rPr>
          <w:sz w:val="44"/>
          <w:szCs w:val="44"/>
        </w:rPr>
        <w:t>afectar</w:t>
      </w:r>
      <w:proofErr w:type="spellEnd"/>
      <w:r w:rsidRPr="00365E42">
        <w:rPr>
          <w:sz w:val="44"/>
          <w:szCs w:val="44"/>
        </w:rPr>
        <w:t xml:space="preserve"> </w:t>
      </w:r>
      <w:proofErr w:type="spellStart"/>
      <w:r w:rsidRPr="00365E42">
        <w:rPr>
          <w:sz w:val="44"/>
          <w:szCs w:val="44"/>
        </w:rPr>
        <w:t>su</w:t>
      </w:r>
      <w:proofErr w:type="spellEnd"/>
      <w:r w:rsidRPr="00365E42">
        <w:rPr>
          <w:sz w:val="44"/>
          <w:szCs w:val="44"/>
        </w:rPr>
        <w:t xml:space="preserve"> </w:t>
      </w:r>
      <w:proofErr w:type="spellStart"/>
      <w:r w:rsidRPr="00365E42">
        <w:rPr>
          <w:sz w:val="44"/>
          <w:szCs w:val="44"/>
        </w:rPr>
        <w:t>salud</w:t>
      </w:r>
      <w:proofErr w:type="spellEnd"/>
      <w:r w:rsidRPr="00365E42">
        <w:rPr>
          <w:sz w:val="44"/>
          <w:szCs w:val="44"/>
        </w:rPr>
        <w:t>.</w:t>
      </w:r>
      <w:r w:rsidR="00365E42" w:rsidRPr="00365E42">
        <w:rPr>
          <w:sz w:val="44"/>
          <w:szCs w:val="44"/>
        </w:rPr>
        <w:t xml:space="preserve"> /</w:t>
      </w:r>
      <w:proofErr w:type="spellStart"/>
      <w:r w:rsidRPr="00365E42">
        <w:rPr>
          <w:sz w:val="44"/>
          <w:szCs w:val="44"/>
        </w:rPr>
        <w:t>Está</w:t>
      </w:r>
      <w:proofErr w:type="spellEnd"/>
      <w:r w:rsidRPr="00365E42">
        <w:rPr>
          <w:spacing w:val="-5"/>
          <w:sz w:val="44"/>
          <w:szCs w:val="44"/>
        </w:rPr>
        <w:t xml:space="preserve"> </w:t>
      </w:r>
      <w:proofErr w:type="spellStart"/>
      <w:r w:rsidRPr="00365E42">
        <w:rPr>
          <w:sz w:val="44"/>
          <w:szCs w:val="44"/>
        </w:rPr>
        <w:t>prohibido</w:t>
      </w:r>
      <w:proofErr w:type="spellEnd"/>
      <w:r w:rsidRPr="00365E42">
        <w:rPr>
          <w:spacing w:val="-2"/>
          <w:sz w:val="44"/>
          <w:szCs w:val="44"/>
        </w:rPr>
        <w:t xml:space="preserve"> </w:t>
      </w:r>
      <w:proofErr w:type="spellStart"/>
      <w:r w:rsidRPr="00365E42">
        <w:rPr>
          <w:sz w:val="44"/>
          <w:szCs w:val="44"/>
        </w:rPr>
        <w:t>hacer</w:t>
      </w:r>
      <w:proofErr w:type="spellEnd"/>
      <w:r w:rsidRPr="00365E42">
        <w:rPr>
          <w:spacing w:val="-6"/>
          <w:sz w:val="44"/>
          <w:szCs w:val="44"/>
        </w:rPr>
        <w:t xml:space="preserve"> </w:t>
      </w:r>
      <w:proofErr w:type="spellStart"/>
      <w:r w:rsidRPr="00365E42">
        <w:rPr>
          <w:sz w:val="44"/>
          <w:szCs w:val="44"/>
        </w:rPr>
        <w:t>campaña</w:t>
      </w:r>
      <w:proofErr w:type="spellEnd"/>
      <w:r w:rsidRPr="00365E42">
        <w:rPr>
          <w:spacing w:val="-4"/>
          <w:sz w:val="44"/>
          <w:szCs w:val="44"/>
        </w:rPr>
        <w:t xml:space="preserve"> </w:t>
      </w:r>
      <w:r w:rsidRPr="00365E42">
        <w:rPr>
          <w:sz w:val="44"/>
          <w:szCs w:val="44"/>
        </w:rPr>
        <w:t>electoral</w:t>
      </w:r>
      <w:r w:rsidRPr="00365E42">
        <w:rPr>
          <w:spacing w:val="-3"/>
          <w:sz w:val="44"/>
          <w:szCs w:val="44"/>
        </w:rPr>
        <w:t xml:space="preserve"> </w:t>
      </w:r>
      <w:r w:rsidRPr="00365E42">
        <w:rPr>
          <w:sz w:val="44"/>
          <w:szCs w:val="44"/>
        </w:rPr>
        <w:t>o</w:t>
      </w:r>
      <w:r w:rsidRPr="00365E42">
        <w:rPr>
          <w:spacing w:val="-5"/>
          <w:sz w:val="44"/>
          <w:szCs w:val="44"/>
        </w:rPr>
        <w:t xml:space="preserve"> </w:t>
      </w:r>
      <w:proofErr w:type="spellStart"/>
      <w:r w:rsidRPr="00365E42">
        <w:rPr>
          <w:sz w:val="44"/>
          <w:szCs w:val="44"/>
        </w:rPr>
        <w:t>merodear</w:t>
      </w:r>
      <w:proofErr w:type="spellEnd"/>
      <w:r w:rsidRPr="00365E42">
        <w:rPr>
          <w:spacing w:val="-6"/>
          <w:sz w:val="44"/>
          <w:szCs w:val="44"/>
        </w:rPr>
        <w:t xml:space="preserve"> </w:t>
      </w:r>
      <w:proofErr w:type="spellStart"/>
      <w:r w:rsidRPr="00365E42">
        <w:rPr>
          <w:sz w:val="44"/>
          <w:szCs w:val="44"/>
        </w:rPr>
        <w:t>dentro</w:t>
      </w:r>
      <w:proofErr w:type="spellEnd"/>
      <w:r w:rsidRPr="00365E42">
        <w:rPr>
          <w:spacing w:val="-4"/>
          <w:sz w:val="44"/>
          <w:szCs w:val="44"/>
        </w:rPr>
        <w:t xml:space="preserve"> </w:t>
      </w:r>
      <w:r w:rsidRPr="00365E42">
        <w:rPr>
          <w:sz w:val="44"/>
          <w:szCs w:val="44"/>
        </w:rPr>
        <w:t>de</w:t>
      </w:r>
      <w:r w:rsidRPr="00365E42">
        <w:rPr>
          <w:spacing w:val="-5"/>
          <w:sz w:val="44"/>
          <w:szCs w:val="44"/>
        </w:rPr>
        <w:t xml:space="preserve"> </w:t>
      </w:r>
      <w:r w:rsidRPr="00365E42">
        <w:rPr>
          <w:sz w:val="44"/>
          <w:szCs w:val="44"/>
        </w:rPr>
        <w:t>un</w:t>
      </w:r>
      <w:r w:rsidRPr="00365E42">
        <w:rPr>
          <w:spacing w:val="-4"/>
          <w:sz w:val="44"/>
          <w:szCs w:val="44"/>
        </w:rPr>
        <w:t xml:space="preserve"> </w:t>
      </w:r>
      <w:r w:rsidRPr="00365E42">
        <w:rPr>
          <w:sz w:val="44"/>
          <w:szCs w:val="44"/>
        </w:rPr>
        <w:t>radio</w:t>
      </w:r>
      <w:r w:rsidRPr="00365E42">
        <w:rPr>
          <w:spacing w:val="-4"/>
          <w:sz w:val="44"/>
          <w:szCs w:val="44"/>
        </w:rPr>
        <w:t xml:space="preserve"> </w:t>
      </w:r>
      <w:r w:rsidRPr="00365E42">
        <w:rPr>
          <w:sz w:val="44"/>
          <w:szCs w:val="44"/>
        </w:rPr>
        <w:t>de</w:t>
      </w:r>
      <w:r w:rsidRPr="00365E42">
        <w:rPr>
          <w:spacing w:val="-5"/>
          <w:sz w:val="44"/>
          <w:szCs w:val="44"/>
        </w:rPr>
        <w:t xml:space="preserve"> </w:t>
      </w:r>
      <w:r w:rsidRPr="00365E42">
        <w:rPr>
          <w:sz w:val="44"/>
          <w:szCs w:val="44"/>
        </w:rPr>
        <w:t xml:space="preserve">20 pies de </w:t>
      </w:r>
      <w:proofErr w:type="spellStart"/>
      <w:r w:rsidRPr="00365E42">
        <w:rPr>
          <w:sz w:val="44"/>
          <w:szCs w:val="44"/>
        </w:rPr>
        <w:t>este</w:t>
      </w:r>
      <w:proofErr w:type="spellEnd"/>
      <w:r w:rsidRPr="00365E42">
        <w:rPr>
          <w:sz w:val="44"/>
          <w:szCs w:val="44"/>
        </w:rPr>
        <w:t xml:space="preserve"> </w:t>
      </w:r>
      <w:proofErr w:type="spellStart"/>
      <w:r w:rsidRPr="00365E42">
        <w:rPr>
          <w:sz w:val="44"/>
          <w:szCs w:val="44"/>
        </w:rPr>
        <w:t>espacio</w:t>
      </w:r>
      <w:proofErr w:type="spellEnd"/>
      <w:r w:rsidRPr="00365E42">
        <w:rPr>
          <w:sz w:val="44"/>
          <w:szCs w:val="44"/>
        </w:rPr>
        <w:t xml:space="preserve"> de </w:t>
      </w:r>
      <w:proofErr w:type="spellStart"/>
      <w:r w:rsidRPr="00365E42">
        <w:rPr>
          <w:sz w:val="44"/>
          <w:szCs w:val="44"/>
        </w:rPr>
        <w:t>votación</w:t>
      </w:r>
      <w:proofErr w:type="spellEnd"/>
      <w:r w:rsidRPr="00365E42">
        <w:rPr>
          <w:sz w:val="44"/>
          <w:szCs w:val="44"/>
        </w:rPr>
        <w:t xml:space="preserve"> </w:t>
      </w:r>
      <w:proofErr w:type="spellStart"/>
      <w:r w:rsidRPr="00365E42">
        <w:rPr>
          <w:sz w:val="44"/>
          <w:szCs w:val="44"/>
        </w:rPr>
        <w:t>en</w:t>
      </w:r>
      <w:proofErr w:type="spellEnd"/>
      <w:r w:rsidRPr="00365E42">
        <w:rPr>
          <w:sz w:val="44"/>
          <w:szCs w:val="44"/>
        </w:rPr>
        <w:t xml:space="preserve"> la </w:t>
      </w:r>
      <w:proofErr w:type="spellStart"/>
      <w:r w:rsidRPr="00365E42">
        <w:rPr>
          <w:sz w:val="44"/>
          <w:szCs w:val="44"/>
        </w:rPr>
        <w:t>acera</w:t>
      </w:r>
      <w:proofErr w:type="spellEnd"/>
      <w:r w:rsidRPr="00365E42">
        <w:rPr>
          <w:sz w:val="44"/>
          <w:szCs w:val="44"/>
        </w:rPr>
        <w:t xml:space="preserve">. Una </w:t>
      </w:r>
      <w:proofErr w:type="spellStart"/>
      <w:r w:rsidRPr="00365E42">
        <w:rPr>
          <w:sz w:val="44"/>
          <w:szCs w:val="44"/>
        </w:rPr>
        <w:t>infracción</w:t>
      </w:r>
      <w:proofErr w:type="spellEnd"/>
      <w:r w:rsidRPr="00365E42">
        <w:rPr>
          <w:sz w:val="44"/>
          <w:szCs w:val="44"/>
        </w:rPr>
        <w:t xml:space="preserve"> </w:t>
      </w:r>
      <w:proofErr w:type="spellStart"/>
      <w:r w:rsidRPr="00365E42">
        <w:rPr>
          <w:sz w:val="44"/>
          <w:szCs w:val="44"/>
        </w:rPr>
        <w:t>por</w:t>
      </w:r>
      <w:proofErr w:type="spellEnd"/>
      <w:r w:rsidRPr="00365E42">
        <w:rPr>
          <w:sz w:val="44"/>
          <w:szCs w:val="44"/>
        </w:rPr>
        <w:t xml:space="preserve"> </w:t>
      </w:r>
      <w:proofErr w:type="spellStart"/>
      <w:r w:rsidRPr="00365E42">
        <w:rPr>
          <w:sz w:val="44"/>
          <w:szCs w:val="44"/>
        </w:rPr>
        <w:t>hacer</w:t>
      </w:r>
      <w:proofErr w:type="spellEnd"/>
      <w:r w:rsidRPr="00365E42">
        <w:rPr>
          <w:sz w:val="44"/>
          <w:szCs w:val="44"/>
        </w:rPr>
        <w:t xml:space="preserve"> </w:t>
      </w:r>
      <w:proofErr w:type="spellStart"/>
      <w:r w:rsidRPr="00365E42">
        <w:rPr>
          <w:sz w:val="44"/>
          <w:szCs w:val="44"/>
        </w:rPr>
        <w:t>campaña</w:t>
      </w:r>
      <w:proofErr w:type="spellEnd"/>
      <w:r w:rsidRPr="00365E42">
        <w:rPr>
          <w:sz w:val="44"/>
          <w:szCs w:val="44"/>
        </w:rPr>
        <w:t xml:space="preserve"> electoral o </w:t>
      </w:r>
      <w:proofErr w:type="spellStart"/>
      <w:r w:rsidRPr="00365E42">
        <w:rPr>
          <w:sz w:val="44"/>
          <w:szCs w:val="44"/>
        </w:rPr>
        <w:t>merodear</w:t>
      </w:r>
      <w:proofErr w:type="spellEnd"/>
      <w:r w:rsidRPr="00365E42">
        <w:rPr>
          <w:sz w:val="44"/>
          <w:szCs w:val="44"/>
        </w:rPr>
        <w:t xml:space="preserve"> </w:t>
      </w:r>
      <w:proofErr w:type="spellStart"/>
      <w:r w:rsidRPr="00365E42">
        <w:rPr>
          <w:sz w:val="44"/>
          <w:szCs w:val="44"/>
        </w:rPr>
        <w:t>constituye</w:t>
      </w:r>
      <w:proofErr w:type="spellEnd"/>
      <w:r w:rsidRPr="00365E42">
        <w:rPr>
          <w:sz w:val="44"/>
          <w:szCs w:val="44"/>
        </w:rPr>
        <w:t xml:space="preserve"> un </w:t>
      </w:r>
      <w:proofErr w:type="spellStart"/>
      <w:r w:rsidRPr="00365E42">
        <w:rPr>
          <w:sz w:val="44"/>
          <w:szCs w:val="44"/>
        </w:rPr>
        <w:t>delito</w:t>
      </w:r>
      <w:proofErr w:type="spellEnd"/>
      <w:r w:rsidRPr="00365E42">
        <w:rPr>
          <w:sz w:val="44"/>
          <w:szCs w:val="44"/>
        </w:rPr>
        <w:t xml:space="preserve"> </w:t>
      </w:r>
      <w:proofErr w:type="spellStart"/>
      <w:r w:rsidRPr="00365E42">
        <w:rPr>
          <w:sz w:val="44"/>
          <w:szCs w:val="44"/>
        </w:rPr>
        <w:t>menor</w:t>
      </w:r>
      <w:proofErr w:type="spellEnd"/>
      <w:r w:rsidRPr="00365E42">
        <w:rPr>
          <w:sz w:val="44"/>
          <w:szCs w:val="44"/>
        </w:rPr>
        <w:t xml:space="preserve"> de Clase C.</w:t>
      </w:r>
    </w:p>
    <w:p w14:paraId="3167733B" w14:textId="77777777" w:rsidR="00F44CC3" w:rsidRDefault="00F44CC3">
      <w:pPr>
        <w:pStyle w:val="BodyText"/>
        <w:spacing w:before="79"/>
        <w:ind w:right="0"/>
        <w:jc w:val="left"/>
      </w:pPr>
    </w:p>
    <w:p w14:paraId="7853D864" w14:textId="73917245" w:rsidR="00F44CC3" w:rsidRDefault="00000000" w:rsidP="00365E42">
      <w:pPr>
        <w:ind w:left="34" w:right="69"/>
        <w:jc w:val="center"/>
        <w:rPr>
          <w:b/>
          <w:sz w:val="44"/>
          <w:szCs w:val="44"/>
        </w:rPr>
      </w:pPr>
      <w:r w:rsidRPr="00365E42">
        <w:rPr>
          <w:b/>
          <w:sz w:val="44"/>
          <w:szCs w:val="44"/>
        </w:rPr>
        <w:t>CALL</w:t>
      </w:r>
      <w:r w:rsidRPr="00365E42">
        <w:rPr>
          <w:b/>
          <w:spacing w:val="-3"/>
          <w:sz w:val="44"/>
          <w:szCs w:val="44"/>
        </w:rPr>
        <w:t xml:space="preserve"> </w:t>
      </w:r>
      <w:r w:rsidRPr="00365E42">
        <w:rPr>
          <w:b/>
          <w:sz w:val="44"/>
          <w:szCs w:val="44"/>
        </w:rPr>
        <w:t>OR</w:t>
      </w:r>
      <w:r w:rsidRPr="00365E42">
        <w:rPr>
          <w:b/>
          <w:spacing w:val="-3"/>
          <w:sz w:val="44"/>
          <w:szCs w:val="44"/>
        </w:rPr>
        <w:t xml:space="preserve"> </w:t>
      </w:r>
      <w:r w:rsidRPr="00365E42">
        <w:rPr>
          <w:b/>
          <w:sz w:val="44"/>
          <w:szCs w:val="44"/>
        </w:rPr>
        <w:t>TEXT</w:t>
      </w:r>
      <w:r w:rsidRPr="00365E42">
        <w:rPr>
          <w:b/>
          <w:spacing w:val="-4"/>
          <w:sz w:val="44"/>
          <w:szCs w:val="44"/>
        </w:rPr>
        <w:t xml:space="preserve"> </w:t>
      </w:r>
      <w:r w:rsidRPr="00365E42">
        <w:rPr>
          <w:b/>
          <w:sz w:val="44"/>
          <w:szCs w:val="44"/>
        </w:rPr>
        <w:t>TO</w:t>
      </w:r>
      <w:r w:rsidRPr="00365E42">
        <w:rPr>
          <w:b/>
          <w:spacing w:val="-5"/>
          <w:sz w:val="44"/>
          <w:szCs w:val="44"/>
        </w:rPr>
        <w:t xml:space="preserve"> </w:t>
      </w:r>
      <w:r w:rsidRPr="00365E42">
        <w:rPr>
          <w:b/>
          <w:sz w:val="44"/>
          <w:szCs w:val="44"/>
        </w:rPr>
        <w:t>REQUEST</w:t>
      </w:r>
      <w:r w:rsidRPr="00365E42">
        <w:rPr>
          <w:b/>
          <w:spacing w:val="-4"/>
          <w:sz w:val="44"/>
          <w:szCs w:val="44"/>
        </w:rPr>
        <w:t xml:space="preserve"> </w:t>
      </w:r>
      <w:r w:rsidRPr="00365E42">
        <w:rPr>
          <w:b/>
          <w:sz w:val="44"/>
          <w:szCs w:val="44"/>
        </w:rPr>
        <w:t>ASSISTANCE</w:t>
      </w:r>
      <w:r w:rsidRPr="00365E42">
        <w:rPr>
          <w:b/>
          <w:spacing w:val="-3"/>
          <w:sz w:val="44"/>
          <w:szCs w:val="44"/>
        </w:rPr>
        <w:t xml:space="preserve"> </w:t>
      </w:r>
      <w:r w:rsidRPr="00365E42">
        <w:rPr>
          <w:b/>
          <w:sz w:val="44"/>
          <w:szCs w:val="44"/>
        </w:rPr>
        <w:t>FROM</w:t>
      </w:r>
      <w:r w:rsidRPr="00365E42">
        <w:rPr>
          <w:b/>
          <w:spacing w:val="-6"/>
          <w:sz w:val="44"/>
          <w:szCs w:val="44"/>
        </w:rPr>
        <w:t xml:space="preserve"> </w:t>
      </w:r>
      <w:r w:rsidRPr="00365E42">
        <w:rPr>
          <w:b/>
          <w:sz w:val="44"/>
          <w:szCs w:val="44"/>
        </w:rPr>
        <w:t>AN ELECTION OFFICER AT THE POLLING PLACE</w:t>
      </w:r>
      <w:r w:rsidR="00365E42" w:rsidRPr="00365E42">
        <w:rPr>
          <w:b/>
          <w:sz w:val="44"/>
          <w:szCs w:val="44"/>
        </w:rPr>
        <w:t>/</w:t>
      </w:r>
      <w:r w:rsidRPr="00365E42">
        <w:rPr>
          <w:b/>
          <w:sz w:val="44"/>
          <w:szCs w:val="44"/>
        </w:rPr>
        <w:t>LLAME O ENVÍE UN MENSAJE DE TEXTO PARA SOLICITAR ASISTENCIA</w:t>
      </w:r>
      <w:r w:rsidRPr="00365E42">
        <w:rPr>
          <w:b/>
          <w:spacing w:val="-4"/>
          <w:sz w:val="44"/>
          <w:szCs w:val="44"/>
        </w:rPr>
        <w:t xml:space="preserve"> </w:t>
      </w:r>
      <w:r w:rsidRPr="00365E42">
        <w:rPr>
          <w:b/>
          <w:sz w:val="44"/>
          <w:szCs w:val="44"/>
        </w:rPr>
        <w:t>DE</w:t>
      </w:r>
      <w:r w:rsidRPr="00365E42">
        <w:rPr>
          <w:b/>
          <w:spacing w:val="-3"/>
          <w:sz w:val="44"/>
          <w:szCs w:val="44"/>
        </w:rPr>
        <w:t xml:space="preserve"> </w:t>
      </w:r>
      <w:r w:rsidRPr="00365E42">
        <w:rPr>
          <w:b/>
          <w:sz w:val="44"/>
          <w:szCs w:val="44"/>
        </w:rPr>
        <w:t>UN</w:t>
      </w:r>
      <w:r w:rsidRPr="00365E42">
        <w:rPr>
          <w:b/>
          <w:spacing w:val="-3"/>
          <w:sz w:val="44"/>
          <w:szCs w:val="44"/>
        </w:rPr>
        <w:t xml:space="preserve"> </w:t>
      </w:r>
      <w:r w:rsidRPr="00365E42">
        <w:rPr>
          <w:b/>
          <w:sz w:val="44"/>
          <w:szCs w:val="44"/>
        </w:rPr>
        <w:t>FUNCIONARIO</w:t>
      </w:r>
      <w:r w:rsidRPr="00365E42">
        <w:rPr>
          <w:b/>
          <w:spacing w:val="-4"/>
          <w:sz w:val="44"/>
          <w:szCs w:val="44"/>
        </w:rPr>
        <w:t xml:space="preserve"> </w:t>
      </w:r>
      <w:r w:rsidRPr="00365E42">
        <w:rPr>
          <w:b/>
          <w:sz w:val="44"/>
          <w:szCs w:val="44"/>
        </w:rPr>
        <w:t>ELECTORAL</w:t>
      </w:r>
      <w:r w:rsidRPr="00365E42">
        <w:rPr>
          <w:b/>
          <w:spacing w:val="-3"/>
          <w:sz w:val="44"/>
          <w:szCs w:val="44"/>
        </w:rPr>
        <w:t xml:space="preserve"> </w:t>
      </w:r>
      <w:r w:rsidRPr="00365E42">
        <w:rPr>
          <w:b/>
          <w:sz w:val="44"/>
          <w:szCs w:val="44"/>
        </w:rPr>
        <w:t>EN</w:t>
      </w:r>
      <w:r w:rsidRPr="00365E42">
        <w:rPr>
          <w:b/>
          <w:spacing w:val="-3"/>
          <w:sz w:val="44"/>
          <w:szCs w:val="44"/>
        </w:rPr>
        <w:t xml:space="preserve"> </w:t>
      </w:r>
      <w:r w:rsidRPr="00365E42">
        <w:rPr>
          <w:b/>
          <w:sz w:val="44"/>
          <w:szCs w:val="44"/>
        </w:rPr>
        <w:t>EL</w:t>
      </w:r>
      <w:r w:rsidRPr="00365E42">
        <w:rPr>
          <w:b/>
          <w:spacing w:val="-3"/>
          <w:sz w:val="44"/>
          <w:szCs w:val="44"/>
        </w:rPr>
        <w:t xml:space="preserve"> </w:t>
      </w:r>
      <w:r w:rsidRPr="00365E42">
        <w:rPr>
          <w:b/>
          <w:sz w:val="44"/>
          <w:szCs w:val="44"/>
        </w:rPr>
        <w:t>LUGAR DE VOTACIÓN</w:t>
      </w:r>
    </w:p>
    <w:p w14:paraId="43A178CD" w14:textId="54A5908E" w:rsidR="00F44CC3" w:rsidRPr="00365E42" w:rsidRDefault="00000000">
      <w:pPr>
        <w:pStyle w:val="Heading1"/>
        <w:spacing w:before="115" w:line="240" w:lineRule="auto"/>
        <w:rPr>
          <w:sz w:val="72"/>
          <w:szCs w:val="72"/>
        </w:rPr>
      </w:pPr>
      <w:r w:rsidRPr="00365E42">
        <w:rPr>
          <w:sz w:val="72"/>
          <w:szCs w:val="72"/>
        </w:rPr>
        <w:t>Call/</w:t>
      </w:r>
      <w:proofErr w:type="spellStart"/>
      <w:r w:rsidRPr="00365E42">
        <w:rPr>
          <w:sz w:val="72"/>
          <w:szCs w:val="72"/>
        </w:rPr>
        <w:t>Llame</w:t>
      </w:r>
      <w:proofErr w:type="spellEnd"/>
      <w:r w:rsidR="00365E42">
        <w:rPr>
          <w:sz w:val="72"/>
          <w:szCs w:val="72"/>
        </w:rPr>
        <w:t xml:space="preserve"> OR Text/</w:t>
      </w:r>
      <w:proofErr w:type="spellStart"/>
      <w:r w:rsidR="00365E42">
        <w:rPr>
          <w:sz w:val="72"/>
          <w:szCs w:val="72"/>
        </w:rPr>
        <w:t>Texto</w:t>
      </w:r>
      <w:proofErr w:type="spellEnd"/>
      <w:r w:rsidRPr="00365E42">
        <w:rPr>
          <w:spacing w:val="-11"/>
          <w:sz w:val="72"/>
          <w:szCs w:val="72"/>
        </w:rPr>
        <w:t xml:space="preserve"> </w:t>
      </w:r>
    </w:p>
    <w:sectPr w:rsidR="00F44CC3" w:rsidRPr="00365E42" w:rsidSect="00365E42">
      <w:type w:val="continuous"/>
      <w:pgSz w:w="15840" w:h="12240" w:orient="landscape"/>
      <w:pgMar w:top="360" w:right="500" w:bottom="36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C3"/>
    <w:rsid w:val="00365E42"/>
    <w:rsid w:val="004F7C6B"/>
    <w:rsid w:val="005255FB"/>
    <w:rsid w:val="006833FC"/>
    <w:rsid w:val="0078545C"/>
    <w:rsid w:val="00917F54"/>
    <w:rsid w:val="00E40F9A"/>
    <w:rsid w:val="00F4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CB255"/>
  <w15:docId w15:val="{74372B70-A4B7-4DA6-8152-BDC40D40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781" w:lineRule="exact"/>
      <w:ind w:left="43" w:right="69"/>
      <w:jc w:val="center"/>
      <w:outlineLvl w:val="0"/>
    </w:pPr>
    <w:rPr>
      <w:b/>
      <w:bCs/>
      <w:sz w:val="64"/>
      <w:szCs w:val="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34"/>
      <w:ind w:right="69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Curbside Voting Space (Phone or Text)</vt:lpstr>
    </vt:vector>
  </TitlesOfParts>
  <Company>Texas Secretary of state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Curbside Voting Space (Phone or Text)</dc:title>
  <dc:creator>Teresa</dc:creator>
  <cp:keywords>Curbside, Voting Space</cp:keywords>
  <dc:description/>
  <cp:lastModifiedBy>Lee County Elections</cp:lastModifiedBy>
  <cp:revision>2</cp:revision>
  <cp:lastPrinted>2025-09-02T14:37:00Z</cp:lastPrinted>
  <dcterms:created xsi:type="dcterms:W3CDTF">2025-10-01T12:50:00Z</dcterms:created>
  <dcterms:modified xsi:type="dcterms:W3CDTF">2025-10-01T12:50:00Z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2025-09-02T00:00:00Z</vt:filetime>
  </property>
  <property fmtid="{D5CDD505-2E9C-101B-9397-08002B2CF9AE}" pid="5" name="Producer">
    <vt:lpwstr>Adobe PDF Library 22.3.39</vt:lpwstr>
  </property>
  <property fmtid="{D5CDD505-2E9C-101B-9397-08002B2CF9AE}" pid="6" name="SourceModified">
    <vt:lpwstr>D:20230829191917</vt:lpwstr>
  </property>
</Properties>
</file>